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4A85E8" w14:textId="5A25BBE3" w:rsidR="00EA677D" w:rsidRPr="00EA677D" w:rsidRDefault="00EA677D" w:rsidP="00EA677D">
      <w:pPr>
        <w:pStyle w:val="Standard"/>
        <w:jc w:val="center"/>
        <w:rPr>
          <w:sz w:val="28"/>
          <w:szCs w:val="28"/>
          <w:lang w:val="ru-RU"/>
        </w:rPr>
      </w:pPr>
      <w:proofErr w:type="spellStart"/>
      <w:r w:rsidRPr="00EA677D">
        <w:rPr>
          <w:sz w:val="28"/>
          <w:szCs w:val="28"/>
          <w:lang w:val="ru-RU"/>
        </w:rPr>
        <w:t>Тюкалинская</w:t>
      </w:r>
      <w:proofErr w:type="spellEnd"/>
      <w:r w:rsidRPr="00EA677D">
        <w:rPr>
          <w:sz w:val="28"/>
          <w:szCs w:val="28"/>
          <w:lang w:val="ru-RU"/>
        </w:rPr>
        <w:t xml:space="preserve"> межрайонная прокуратура Омской области разъясняет:</w:t>
      </w:r>
    </w:p>
    <w:p w14:paraId="748C91DC" w14:textId="250B0EFB" w:rsidR="00EA677D" w:rsidRPr="00EA677D" w:rsidRDefault="00EA677D" w:rsidP="00EA677D">
      <w:pPr>
        <w:pStyle w:val="Standard"/>
        <w:jc w:val="center"/>
        <w:rPr>
          <w:sz w:val="28"/>
          <w:szCs w:val="28"/>
        </w:rPr>
      </w:pPr>
      <w:r w:rsidRPr="00EA677D">
        <w:rPr>
          <w:sz w:val="28"/>
          <w:szCs w:val="28"/>
        </w:rPr>
        <w:t>На территории Омской области продолжается рост количества преступлений в сфере информационно-телекоммуникационных технологий.</w:t>
      </w:r>
    </w:p>
    <w:p w14:paraId="4FC48AAD" w14:textId="77777777" w:rsidR="00EA677D" w:rsidRPr="00EA677D" w:rsidRDefault="00EA677D" w:rsidP="00EA677D">
      <w:pPr>
        <w:pStyle w:val="Standard"/>
        <w:rPr>
          <w:sz w:val="28"/>
          <w:szCs w:val="28"/>
        </w:rPr>
      </w:pPr>
    </w:p>
    <w:p w14:paraId="4208DC19" w14:textId="74A5E01C" w:rsidR="00EA677D" w:rsidRPr="00EA677D" w:rsidRDefault="00EA677D" w:rsidP="00EA677D">
      <w:pPr>
        <w:pStyle w:val="Standard"/>
        <w:ind w:firstLine="709"/>
        <w:jc w:val="both"/>
        <w:rPr>
          <w:sz w:val="28"/>
          <w:szCs w:val="28"/>
        </w:rPr>
      </w:pPr>
      <w:r w:rsidRPr="00EA677D">
        <w:rPr>
          <w:sz w:val="28"/>
          <w:szCs w:val="28"/>
        </w:rPr>
        <w:t>С начала 2023 г. правоохранительные органы зарегистрировали 613 таких хищений (2022 г.-576).</w:t>
      </w:r>
    </w:p>
    <w:p w14:paraId="6FB7B16D" w14:textId="1A937A8D" w:rsidR="00EA677D" w:rsidRPr="00EA677D" w:rsidRDefault="00EA677D" w:rsidP="00EA677D">
      <w:pPr>
        <w:pStyle w:val="Standard"/>
        <w:ind w:firstLine="709"/>
        <w:jc w:val="both"/>
        <w:rPr>
          <w:sz w:val="28"/>
          <w:szCs w:val="28"/>
        </w:rPr>
      </w:pPr>
      <w:r w:rsidRPr="00EA677D">
        <w:rPr>
          <w:sz w:val="28"/>
          <w:szCs w:val="28"/>
        </w:rPr>
        <w:t xml:space="preserve">В результате незаконных действий потерпевшим причинен ущерб на сумму 69,8 млн (2022 г.-81,2 млн) руб.  </w:t>
      </w:r>
    </w:p>
    <w:p w14:paraId="33ABC065" w14:textId="40EEB0E4" w:rsidR="00EA677D" w:rsidRPr="00EA677D" w:rsidRDefault="00EA677D" w:rsidP="00EA677D">
      <w:pPr>
        <w:pStyle w:val="Standard"/>
        <w:ind w:firstLine="709"/>
        <w:jc w:val="both"/>
        <w:rPr>
          <w:sz w:val="28"/>
          <w:szCs w:val="28"/>
        </w:rPr>
      </w:pPr>
      <w:r w:rsidRPr="00EA677D">
        <w:rPr>
          <w:sz w:val="28"/>
          <w:szCs w:val="28"/>
        </w:rPr>
        <w:t>Только за прошедшую неделю зарегистрировано 84 таких преступных посягательства на сумму 9,9 млн руб.</w:t>
      </w:r>
    </w:p>
    <w:p w14:paraId="3995875B" w14:textId="19D5E7DF" w:rsidR="00EA677D" w:rsidRPr="00EA677D" w:rsidRDefault="00EA677D" w:rsidP="00EA677D">
      <w:pPr>
        <w:pStyle w:val="Standard"/>
        <w:ind w:firstLine="709"/>
        <w:jc w:val="both"/>
        <w:rPr>
          <w:sz w:val="28"/>
          <w:szCs w:val="28"/>
        </w:rPr>
      </w:pPr>
      <w:r w:rsidRPr="00EA677D">
        <w:rPr>
          <w:sz w:val="28"/>
          <w:szCs w:val="28"/>
          <w:lang w:val="ru-RU"/>
        </w:rPr>
        <w:t>С</w:t>
      </w:r>
      <w:r w:rsidRPr="00EA677D">
        <w:rPr>
          <w:sz w:val="28"/>
          <w:szCs w:val="28"/>
        </w:rPr>
        <w:t>уществует множество методов и схем мошенничества по перечислению обманутыми гражданами денежных средств со своих счетов на счета третьих лиц.</w:t>
      </w:r>
    </w:p>
    <w:p w14:paraId="387682A7" w14:textId="77777777" w:rsidR="00EA677D" w:rsidRPr="00EA677D" w:rsidRDefault="00EA677D" w:rsidP="00EA677D">
      <w:pPr>
        <w:pStyle w:val="Standard"/>
        <w:ind w:firstLine="709"/>
        <w:jc w:val="both"/>
        <w:rPr>
          <w:sz w:val="28"/>
          <w:szCs w:val="28"/>
        </w:rPr>
      </w:pPr>
      <w:r w:rsidRPr="00EA677D">
        <w:rPr>
          <w:sz w:val="28"/>
          <w:szCs w:val="28"/>
        </w:rPr>
        <w:t xml:space="preserve">Например: SMS-просьба, штраф от оператора сети, ошибочный перевод средств, платный код, розыгрыш призов и другие.  </w:t>
      </w:r>
    </w:p>
    <w:p w14:paraId="68931A1C" w14:textId="77777777" w:rsidR="00EA677D" w:rsidRPr="00EA677D" w:rsidRDefault="00EA677D" w:rsidP="00EA677D">
      <w:pPr>
        <w:pStyle w:val="Standard"/>
        <w:ind w:firstLine="709"/>
        <w:jc w:val="both"/>
        <w:rPr>
          <w:sz w:val="28"/>
          <w:szCs w:val="28"/>
        </w:rPr>
      </w:pPr>
      <w:r w:rsidRPr="00EA677D">
        <w:rPr>
          <w:sz w:val="28"/>
          <w:szCs w:val="28"/>
        </w:rPr>
        <w:t>С целью предотвращения мошеннических действий:</w:t>
      </w:r>
    </w:p>
    <w:p w14:paraId="6E5DA4E5" w14:textId="24550414" w:rsidR="00EA677D" w:rsidRPr="00EA677D" w:rsidRDefault="00EA677D" w:rsidP="00EA677D">
      <w:pPr>
        <w:pStyle w:val="Standard"/>
        <w:ind w:firstLine="709"/>
        <w:jc w:val="both"/>
        <w:rPr>
          <w:sz w:val="28"/>
          <w:szCs w:val="28"/>
        </w:rPr>
      </w:pPr>
      <w:r w:rsidRPr="00EA677D">
        <w:rPr>
          <w:sz w:val="28"/>
          <w:szCs w:val="28"/>
          <w:lang w:val="ru-RU"/>
        </w:rPr>
        <w:t>– н</w:t>
      </w:r>
      <w:r w:rsidRPr="00EA677D">
        <w:rPr>
          <w:sz w:val="28"/>
          <w:szCs w:val="28"/>
        </w:rPr>
        <w:t>икогда и никому не сообщайте пин-код своей банковской карты,</w:t>
      </w:r>
    </w:p>
    <w:p w14:paraId="198BE7A5" w14:textId="0E0535C8" w:rsidR="00EA677D" w:rsidRPr="00EA677D" w:rsidRDefault="00EA677D" w:rsidP="00EA677D">
      <w:pPr>
        <w:pStyle w:val="Standard"/>
        <w:ind w:firstLine="709"/>
        <w:jc w:val="both"/>
        <w:rPr>
          <w:sz w:val="28"/>
          <w:szCs w:val="28"/>
        </w:rPr>
      </w:pPr>
      <w:r w:rsidRPr="00EA677D">
        <w:rPr>
          <w:sz w:val="28"/>
          <w:szCs w:val="28"/>
          <w:lang w:val="ru-RU"/>
        </w:rPr>
        <w:t xml:space="preserve">– </w:t>
      </w:r>
      <w:r w:rsidRPr="00EA677D">
        <w:rPr>
          <w:sz w:val="28"/>
          <w:szCs w:val="28"/>
        </w:rPr>
        <w:t>не переходите по ссылкам, содержащимся в спам-письмах и смс-сообщениях,</w:t>
      </w:r>
    </w:p>
    <w:p w14:paraId="2742618F" w14:textId="78ECEC88" w:rsidR="00EA677D" w:rsidRPr="00EA677D" w:rsidRDefault="00EA677D" w:rsidP="00EA677D">
      <w:pPr>
        <w:pStyle w:val="Standard"/>
        <w:ind w:firstLine="709"/>
        <w:jc w:val="both"/>
        <w:rPr>
          <w:sz w:val="28"/>
          <w:szCs w:val="28"/>
        </w:rPr>
      </w:pPr>
      <w:r w:rsidRPr="00EA677D">
        <w:rPr>
          <w:sz w:val="28"/>
          <w:szCs w:val="28"/>
          <w:lang w:val="ru-RU"/>
        </w:rPr>
        <w:t xml:space="preserve">– </w:t>
      </w:r>
      <w:r w:rsidRPr="00EA677D">
        <w:rPr>
          <w:sz w:val="28"/>
          <w:szCs w:val="28"/>
        </w:rPr>
        <w:t>при работе с интернет-магазинами следует выяснить: как давно зарегистрировано доменное имя магазина, есть ли у магазина офис, юридический адрес, телефоны и т.п.</w:t>
      </w:r>
    </w:p>
    <w:p w14:paraId="40966E8C" w14:textId="39F0AE49" w:rsidR="00EA677D" w:rsidRPr="00EA677D" w:rsidRDefault="00EA677D" w:rsidP="00EA677D">
      <w:pPr>
        <w:pStyle w:val="Standard"/>
        <w:ind w:firstLine="709"/>
        <w:jc w:val="both"/>
        <w:rPr>
          <w:sz w:val="28"/>
          <w:szCs w:val="28"/>
        </w:rPr>
      </w:pPr>
      <w:r w:rsidRPr="00EA677D">
        <w:rPr>
          <w:sz w:val="28"/>
          <w:szCs w:val="28"/>
          <w:lang w:val="ru-RU"/>
        </w:rPr>
        <w:t>О</w:t>
      </w:r>
      <w:r w:rsidRPr="00EA677D">
        <w:rPr>
          <w:sz w:val="28"/>
          <w:szCs w:val="28"/>
        </w:rPr>
        <w:t xml:space="preserve">бращаем Ваше внимание на появление нового способа совершения преступления </w:t>
      </w:r>
      <w:r w:rsidRPr="00EA677D">
        <w:rPr>
          <w:sz w:val="28"/>
          <w:szCs w:val="28"/>
        </w:rPr>
        <w:t>–</w:t>
      </w:r>
      <w:r w:rsidRPr="00EA677D">
        <w:rPr>
          <w:sz w:val="28"/>
          <w:szCs w:val="28"/>
        </w:rPr>
        <w:t xml:space="preserve"> это использование злоумышленниками в сети Интернет приложения-клона.  </w:t>
      </w:r>
    </w:p>
    <w:p w14:paraId="52982E12" w14:textId="66494B21" w:rsidR="00EA677D" w:rsidRPr="00EA677D" w:rsidRDefault="00EA677D" w:rsidP="00EA677D">
      <w:pPr>
        <w:pStyle w:val="Standard"/>
        <w:ind w:firstLine="709"/>
        <w:jc w:val="both"/>
        <w:rPr>
          <w:sz w:val="28"/>
          <w:szCs w:val="28"/>
        </w:rPr>
      </w:pPr>
      <w:r w:rsidRPr="00EA677D">
        <w:rPr>
          <w:sz w:val="28"/>
          <w:szCs w:val="28"/>
          <w:lang w:val="ru-RU"/>
        </w:rPr>
        <w:t>Т</w:t>
      </w:r>
      <w:r w:rsidRPr="00EA677D">
        <w:rPr>
          <w:sz w:val="28"/>
          <w:szCs w:val="28"/>
        </w:rPr>
        <w:t xml:space="preserve">ак, 15 февраля 2023 г. в один из отделов полиции </w:t>
      </w:r>
      <w:proofErr w:type="gramStart"/>
      <w:r w:rsidRPr="00EA677D">
        <w:rPr>
          <w:sz w:val="28"/>
          <w:szCs w:val="28"/>
        </w:rPr>
        <w:t>в  г.</w:t>
      </w:r>
      <w:proofErr w:type="gramEnd"/>
      <w:r w:rsidRPr="00EA677D">
        <w:rPr>
          <w:sz w:val="28"/>
          <w:szCs w:val="28"/>
        </w:rPr>
        <w:t xml:space="preserve"> Омске обратился гражданин с заявлением о том, что накануне неизвестное лицо, используя приложение-клон «SBOL», похитило с принадлежащей ему банковской карты 15 тыс. рублей.</w:t>
      </w:r>
    </w:p>
    <w:p w14:paraId="449F2D8A" w14:textId="77777777" w:rsidR="00EA677D" w:rsidRPr="00EA677D" w:rsidRDefault="00EA677D" w:rsidP="00EA677D">
      <w:pPr>
        <w:pStyle w:val="Standard"/>
        <w:ind w:firstLine="709"/>
        <w:jc w:val="both"/>
        <w:rPr>
          <w:sz w:val="28"/>
          <w:szCs w:val="28"/>
        </w:rPr>
      </w:pPr>
      <w:r w:rsidRPr="00EA677D">
        <w:rPr>
          <w:sz w:val="28"/>
          <w:szCs w:val="28"/>
        </w:rPr>
        <w:t>Если Вы стали жертвой мошенников необходимо:</w:t>
      </w:r>
    </w:p>
    <w:p w14:paraId="29A2DBCE" w14:textId="615AFEA2" w:rsidR="00EA677D" w:rsidRPr="00EA677D" w:rsidRDefault="00EA677D" w:rsidP="00EA677D">
      <w:pPr>
        <w:pStyle w:val="Standard"/>
        <w:ind w:firstLine="709"/>
        <w:jc w:val="both"/>
        <w:rPr>
          <w:sz w:val="28"/>
          <w:szCs w:val="28"/>
        </w:rPr>
      </w:pPr>
      <w:r w:rsidRPr="00EA677D">
        <w:rPr>
          <w:sz w:val="28"/>
          <w:szCs w:val="28"/>
          <w:lang w:val="ru-RU"/>
        </w:rPr>
        <w:t xml:space="preserve">– </w:t>
      </w:r>
      <w:r w:rsidRPr="00EA677D">
        <w:rPr>
          <w:sz w:val="28"/>
          <w:szCs w:val="28"/>
        </w:rPr>
        <w:t>временно заблокировать карту, позвонив в банк,</w:t>
      </w:r>
    </w:p>
    <w:p w14:paraId="67D72B0D" w14:textId="7AE77E11" w:rsidR="00EA677D" w:rsidRPr="00EA677D" w:rsidRDefault="00EA677D" w:rsidP="00EA677D">
      <w:pPr>
        <w:pStyle w:val="Standard"/>
        <w:ind w:firstLine="709"/>
        <w:jc w:val="both"/>
        <w:rPr>
          <w:sz w:val="28"/>
          <w:szCs w:val="28"/>
        </w:rPr>
      </w:pPr>
      <w:r w:rsidRPr="00EA677D">
        <w:rPr>
          <w:sz w:val="28"/>
          <w:szCs w:val="28"/>
          <w:lang w:val="ru-RU"/>
        </w:rPr>
        <w:t xml:space="preserve">– </w:t>
      </w:r>
      <w:r w:rsidRPr="00EA677D">
        <w:rPr>
          <w:sz w:val="28"/>
          <w:szCs w:val="28"/>
        </w:rPr>
        <w:t>немедленно обратиться в полицию с заявлением о мошенничестве,</w:t>
      </w:r>
    </w:p>
    <w:p w14:paraId="449B7AEC" w14:textId="245F9E55" w:rsidR="00EA677D" w:rsidRDefault="00EA677D" w:rsidP="00EA677D">
      <w:pPr>
        <w:pStyle w:val="Standard"/>
        <w:ind w:firstLine="709"/>
        <w:jc w:val="both"/>
        <w:rPr>
          <w:sz w:val="28"/>
          <w:szCs w:val="28"/>
          <w:lang w:val="ru-RU"/>
        </w:rPr>
      </w:pPr>
      <w:r w:rsidRPr="00EA677D">
        <w:rPr>
          <w:sz w:val="28"/>
          <w:szCs w:val="28"/>
          <w:lang w:val="ru-RU"/>
        </w:rPr>
        <w:t xml:space="preserve">– </w:t>
      </w:r>
      <w:r w:rsidRPr="00EA677D">
        <w:rPr>
          <w:sz w:val="28"/>
          <w:szCs w:val="28"/>
        </w:rPr>
        <w:t>обратиться в банк с заявлением о спорной транзакции с приложением копии заявления в полицию и просьбой оказать содействие в расследовании</w:t>
      </w:r>
      <w:r>
        <w:rPr>
          <w:sz w:val="28"/>
          <w:szCs w:val="28"/>
          <w:lang w:val="ru-RU"/>
        </w:rPr>
        <w:t>.</w:t>
      </w:r>
    </w:p>
    <w:p w14:paraId="0349E8A4" w14:textId="456E932D" w:rsidR="00EA677D" w:rsidRDefault="00EA677D" w:rsidP="00EA677D">
      <w:pPr>
        <w:pStyle w:val="Standard"/>
        <w:spacing w:line="240" w:lineRule="exact"/>
        <w:jc w:val="both"/>
        <w:rPr>
          <w:sz w:val="28"/>
          <w:szCs w:val="28"/>
          <w:lang w:val="ru-RU"/>
        </w:rPr>
      </w:pPr>
    </w:p>
    <w:p w14:paraId="3E10F6A6" w14:textId="2BD30BDB" w:rsidR="00EA677D" w:rsidRDefault="00EA677D" w:rsidP="00EA677D">
      <w:pPr>
        <w:pStyle w:val="Standard"/>
        <w:spacing w:line="240" w:lineRule="exact"/>
        <w:jc w:val="both"/>
        <w:rPr>
          <w:sz w:val="28"/>
          <w:szCs w:val="28"/>
          <w:lang w:val="ru-RU"/>
        </w:rPr>
      </w:pPr>
    </w:p>
    <w:p w14:paraId="5A7AAA52" w14:textId="2EE4FCDB" w:rsidR="00EA677D" w:rsidRDefault="00EA677D" w:rsidP="00EA677D">
      <w:pPr>
        <w:pStyle w:val="Standard"/>
        <w:spacing w:line="240" w:lineRule="exact"/>
        <w:jc w:val="both"/>
        <w:rPr>
          <w:sz w:val="28"/>
          <w:szCs w:val="28"/>
          <w:lang w:val="ru-RU"/>
        </w:rPr>
      </w:pPr>
    </w:p>
    <w:p w14:paraId="21C53B12" w14:textId="766AEF0A" w:rsidR="00EA677D" w:rsidRDefault="00EA677D" w:rsidP="00EA677D">
      <w:pPr>
        <w:pStyle w:val="Standard"/>
        <w:spacing w:line="240" w:lineRule="exact"/>
        <w:ind w:right="609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Заместитель Тюкалинского </w:t>
      </w:r>
      <w:r>
        <w:rPr>
          <w:sz w:val="28"/>
          <w:szCs w:val="28"/>
          <w:lang w:val="ru-RU"/>
        </w:rPr>
        <w:br/>
        <w:t>межрайонного прокурора</w:t>
      </w:r>
      <w:r>
        <w:rPr>
          <w:sz w:val="28"/>
          <w:szCs w:val="28"/>
          <w:lang w:val="ru-RU"/>
        </w:rPr>
        <w:br/>
      </w:r>
    </w:p>
    <w:p w14:paraId="67F930F6" w14:textId="16577DAF" w:rsidR="00EA677D" w:rsidRPr="00EA677D" w:rsidRDefault="00EA677D" w:rsidP="00EA677D">
      <w:pPr>
        <w:pStyle w:val="Standard"/>
        <w:spacing w:line="240" w:lineRule="exact"/>
        <w:jc w:val="both"/>
        <w:rPr>
          <w:sz w:val="28"/>
          <w:szCs w:val="28"/>
          <w:lang w:val="ru-RU"/>
        </w:rPr>
      </w:pPr>
      <w:bookmarkStart w:id="0" w:name="_GoBack"/>
      <w:bookmarkEnd w:id="0"/>
      <w:r>
        <w:rPr>
          <w:sz w:val="28"/>
          <w:szCs w:val="28"/>
          <w:lang w:val="ru-RU"/>
        </w:rPr>
        <w:t>юрист 1 класса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Д.А. Мендубаев</w:t>
      </w:r>
    </w:p>
    <w:sectPr w:rsidR="00EA677D" w:rsidRPr="00EA67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06F"/>
    <w:rsid w:val="000B006F"/>
    <w:rsid w:val="00EA6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81C86"/>
  <w15:chartTrackingRefBased/>
  <w15:docId w15:val="{A45687DB-F226-4304-AF9F-1B7D20833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A677D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90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278</Words>
  <Characters>1588</Characters>
  <Application>Microsoft Office Word</Application>
  <DocSecurity>0</DocSecurity>
  <Lines>13</Lines>
  <Paragraphs>3</Paragraphs>
  <ScaleCrop>false</ScaleCrop>
  <Company>Прокуратура РФ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Сураев Игорь Эдуардович</dc:creator>
  <cp:keywords/>
  <dc:description/>
  <cp:lastModifiedBy>Сураев Игорь Эдуардович</cp:lastModifiedBy>
  <cp:revision>3</cp:revision>
  <dcterms:created xsi:type="dcterms:W3CDTF">2023-02-20T15:28:00Z</dcterms:created>
  <dcterms:modified xsi:type="dcterms:W3CDTF">2023-02-20T15:33:00Z</dcterms:modified>
</cp:coreProperties>
</file>